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B5E3" w14:textId="77777777" w:rsidR="001E16D6" w:rsidRDefault="00C9201E">
      <w:pPr>
        <w:tabs>
          <w:tab w:val="left" w:pos="0"/>
        </w:tabs>
        <w:jc w:val="center"/>
      </w:pPr>
      <w:r>
        <w:rPr>
          <w:noProof/>
          <w:lang w:val="en-CA" w:eastAsia="en-CA"/>
        </w:rPr>
        <w:drawing>
          <wp:inline distT="0" distB="0" distL="0" distR="0" wp14:anchorId="0D790B7D" wp14:editId="174535F3">
            <wp:extent cx="3057658" cy="9239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2165" cy="94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E454" w14:textId="77777777" w:rsidR="003D4E5E" w:rsidRPr="003E32DC" w:rsidRDefault="00E06C7E" w:rsidP="003D4E5E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lang w:val="en-GB"/>
        </w:rPr>
      </w:pPr>
      <w:r w:rsidRPr="003E32DC">
        <w:rPr>
          <w:rFonts w:asciiTheme="minorHAnsi" w:hAnsiTheme="minorHAnsi" w:cstheme="minorHAnsi"/>
          <w:b/>
          <w:lang w:val="en-GB"/>
        </w:rPr>
        <w:t>EMPLOYMENT OPPORTUNITY</w:t>
      </w:r>
    </w:p>
    <w:p w14:paraId="07998FF3" w14:textId="073BB5B3" w:rsidR="0066158A" w:rsidRPr="003E32DC" w:rsidRDefault="003D4E5E" w:rsidP="003D4E5E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lang w:val="en-GB"/>
        </w:rPr>
      </w:pPr>
      <w:r w:rsidRPr="003E32DC">
        <w:rPr>
          <w:rFonts w:asciiTheme="minorHAnsi" w:hAnsiTheme="minorHAnsi" w:cstheme="minorHAnsi"/>
          <w:b/>
          <w:lang w:val="en-GB"/>
        </w:rPr>
        <w:t>Casual Position</w:t>
      </w:r>
      <w:r w:rsidR="00E06C7E" w:rsidRPr="003E32DC">
        <w:rPr>
          <w:rFonts w:asciiTheme="minorHAnsi" w:hAnsiTheme="minorHAnsi" w:cstheme="minorHAnsi"/>
          <w:b/>
          <w:lang w:val="en-GB"/>
        </w:rPr>
        <w:br/>
      </w:r>
      <w:r w:rsidR="00C9201E" w:rsidRPr="003E32DC">
        <w:rPr>
          <w:rFonts w:asciiTheme="minorHAnsi" w:hAnsiTheme="minorHAnsi" w:cstheme="minorHAnsi"/>
          <w:b/>
          <w:lang w:val="en-GB"/>
        </w:rPr>
        <w:t>Medical Transportation</w:t>
      </w:r>
      <w:r w:rsidR="0066158A" w:rsidRPr="003E32DC">
        <w:rPr>
          <w:rFonts w:asciiTheme="minorHAnsi" w:hAnsiTheme="minorHAnsi" w:cstheme="minorHAnsi"/>
          <w:b/>
          <w:lang w:val="en-GB"/>
        </w:rPr>
        <w:t xml:space="preserve"> </w:t>
      </w:r>
      <w:r w:rsidR="00C9201E" w:rsidRPr="003E32DC">
        <w:rPr>
          <w:rFonts w:asciiTheme="minorHAnsi" w:hAnsiTheme="minorHAnsi" w:cstheme="minorHAnsi"/>
          <w:b/>
          <w:lang w:val="en-GB"/>
        </w:rPr>
        <w:t>Dispatcher</w:t>
      </w:r>
      <w:r w:rsidR="002E5E9A" w:rsidRPr="003E32DC">
        <w:rPr>
          <w:rFonts w:asciiTheme="minorHAnsi" w:hAnsiTheme="minorHAnsi" w:cstheme="minorHAnsi"/>
          <w:b/>
          <w:lang w:val="en-GB"/>
        </w:rPr>
        <w:t>/Driver</w:t>
      </w:r>
      <w:r w:rsidR="00E06C7E" w:rsidRPr="003E32DC">
        <w:rPr>
          <w:rFonts w:asciiTheme="minorHAnsi" w:hAnsiTheme="minorHAnsi" w:cstheme="minorHAnsi"/>
          <w:b/>
          <w:lang w:val="en-GB"/>
        </w:rPr>
        <w:br/>
        <w:t>Thompson, MB</w:t>
      </w:r>
    </w:p>
    <w:p w14:paraId="58521FA6" w14:textId="77777777" w:rsidR="001E16D6" w:rsidRPr="003E32DC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</w:rPr>
      </w:pPr>
      <w:r w:rsidRPr="003E32DC">
        <w:rPr>
          <w:rFonts w:asciiTheme="minorHAnsi" w:hAnsiTheme="minorHAnsi" w:cstheme="minorHAnsi"/>
          <w:b/>
        </w:rPr>
        <w:t>Position Statement</w:t>
      </w:r>
    </w:p>
    <w:p w14:paraId="2C6CBE5B" w14:textId="5730E2E9" w:rsidR="001E16D6" w:rsidRPr="003E32DC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</w:rPr>
      </w:pPr>
      <w:r w:rsidRPr="003E32DC">
        <w:rPr>
          <w:rFonts w:asciiTheme="minorHAnsi" w:hAnsiTheme="minorHAnsi" w:cstheme="minorHAnsi"/>
          <w:bCs/>
        </w:rPr>
        <w:t>The goal of the Medical</w:t>
      </w:r>
      <w:r w:rsidR="006728FC" w:rsidRPr="003E32DC">
        <w:rPr>
          <w:rFonts w:asciiTheme="minorHAnsi" w:hAnsiTheme="minorHAnsi" w:cstheme="minorHAnsi"/>
          <w:bCs/>
        </w:rPr>
        <w:t xml:space="preserve"> Transportation</w:t>
      </w:r>
      <w:r w:rsidRPr="003E32DC">
        <w:rPr>
          <w:rFonts w:asciiTheme="minorHAnsi" w:hAnsiTheme="minorHAnsi" w:cstheme="minorHAnsi"/>
          <w:bCs/>
        </w:rPr>
        <w:t xml:space="preserve"> Dispatcher</w:t>
      </w:r>
      <w:r w:rsidR="006728FC" w:rsidRPr="003E32DC">
        <w:rPr>
          <w:rFonts w:asciiTheme="minorHAnsi" w:hAnsiTheme="minorHAnsi" w:cstheme="minorHAnsi"/>
          <w:bCs/>
        </w:rPr>
        <w:t>/Driver</w:t>
      </w:r>
      <w:r w:rsidRPr="003E32DC">
        <w:rPr>
          <w:rFonts w:asciiTheme="minorHAnsi" w:hAnsiTheme="minorHAnsi" w:cstheme="minorHAnsi"/>
          <w:bCs/>
        </w:rPr>
        <w:t xml:space="preserve"> is to </w:t>
      </w:r>
      <w:r w:rsidR="006728FC" w:rsidRPr="003E32DC">
        <w:rPr>
          <w:rFonts w:asciiTheme="minorHAnsi" w:hAnsiTheme="minorHAnsi" w:cstheme="minorHAnsi"/>
          <w:bCs/>
        </w:rPr>
        <w:t xml:space="preserve">provide efficient service </w:t>
      </w:r>
      <w:r w:rsidRPr="003E32DC">
        <w:rPr>
          <w:rFonts w:asciiTheme="minorHAnsi" w:hAnsiTheme="minorHAnsi" w:cstheme="minorHAnsi"/>
          <w:bCs/>
        </w:rPr>
        <w:t>for all authorized eligible clients/escorts under the Non-insured Health Benefits (NIHB)</w:t>
      </w:r>
      <w:r w:rsidR="00DB2A12" w:rsidRPr="003E32DC">
        <w:rPr>
          <w:rFonts w:asciiTheme="minorHAnsi" w:hAnsiTheme="minorHAnsi" w:cstheme="minorHAnsi"/>
          <w:bCs/>
        </w:rPr>
        <w:t xml:space="preserve"> </w:t>
      </w:r>
      <w:r w:rsidRPr="003E32DC">
        <w:rPr>
          <w:rFonts w:asciiTheme="minorHAnsi" w:hAnsiTheme="minorHAnsi" w:cstheme="minorHAnsi"/>
          <w:bCs/>
        </w:rPr>
        <w:t xml:space="preserve">Program. </w:t>
      </w:r>
    </w:p>
    <w:p w14:paraId="62CF715D" w14:textId="77777777" w:rsidR="001E16D6" w:rsidRPr="003E32DC" w:rsidRDefault="001E16D6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</w:rPr>
      </w:pPr>
    </w:p>
    <w:p w14:paraId="4B3CE17D" w14:textId="77777777" w:rsidR="001E16D6" w:rsidRPr="003E32DC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</w:rPr>
      </w:pPr>
      <w:r w:rsidRPr="003E32DC">
        <w:rPr>
          <w:rFonts w:asciiTheme="minorHAnsi" w:hAnsiTheme="minorHAnsi" w:cstheme="minorHAnsi"/>
          <w:b/>
        </w:rPr>
        <w:t>Duties</w:t>
      </w:r>
    </w:p>
    <w:p w14:paraId="79A3570B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 xml:space="preserve">Conveyance of coordinated transportation to drivers to transport clients/escorts at all points of arrivals and departures, upon medical clearance authorized referral; </w:t>
      </w:r>
    </w:p>
    <w:p w14:paraId="0A4F2AA6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Compiles vehicle operator shift assignment:</w:t>
      </w:r>
    </w:p>
    <w:p w14:paraId="1A23DA47" w14:textId="6815258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Directs activities of drivers using two</w:t>
      </w:r>
      <w:r w:rsidR="00CD0231" w:rsidRPr="003E32DC">
        <w:rPr>
          <w:rFonts w:asciiTheme="minorHAnsi" w:hAnsiTheme="minorHAnsi" w:cstheme="minorHAnsi"/>
        </w:rPr>
        <w:t>-</w:t>
      </w:r>
      <w:r w:rsidRPr="003E32DC">
        <w:rPr>
          <w:rFonts w:asciiTheme="minorHAnsi" w:hAnsiTheme="minorHAnsi" w:cstheme="minorHAnsi"/>
        </w:rPr>
        <w:t>way radios;</w:t>
      </w:r>
    </w:p>
    <w:p w14:paraId="6C79A391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Making arrangements for special needs, including transportation for clients to have prescriptions filled:</w:t>
      </w:r>
    </w:p>
    <w:p w14:paraId="1184E059" w14:textId="65C471C0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Ability to work well independently and as a member of a team;</w:t>
      </w:r>
    </w:p>
    <w:p w14:paraId="319F74C0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Courteous, responsible and maintain a clean appearance with Identification tags, clearly visible at all times;</w:t>
      </w:r>
    </w:p>
    <w:p w14:paraId="4D4EA8FD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Documents any complaints and informs immediate supervisor regarding social, professional and administrative matters which affect the care and safety of clients;</w:t>
      </w:r>
    </w:p>
    <w:p w14:paraId="5DB5D770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Conduct spot checks on all vehicles;</w:t>
      </w:r>
    </w:p>
    <w:p w14:paraId="36955851" w14:textId="17CE4BAD" w:rsidR="00CD0231" w:rsidRPr="003E32DC" w:rsidRDefault="00CD0231" w:rsidP="00CD0231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 xml:space="preserve">Record and </w:t>
      </w:r>
      <w:r w:rsidR="00E17FD5" w:rsidRPr="003E32DC">
        <w:rPr>
          <w:rFonts w:asciiTheme="minorHAnsi" w:hAnsiTheme="minorHAnsi" w:cstheme="minorHAnsi"/>
        </w:rPr>
        <w:t xml:space="preserve">tally </w:t>
      </w:r>
      <w:r w:rsidRPr="003E32DC">
        <w:rPr>
          <w:rFonts w:asciiTheme="minorHAnsi" w:hAnsiTheme="minorHAnsi" w:cstheme="minorHAnsi"/>
        </w:rPr>
        <w:t>Daily/Weekly/Monthly trip sheets.</w:t>
      </w:r>
    </w:p>
    <w:p w14:paraId="474ED6DB" w14:textId="0B3DC551" w:rsidR="00CD0231" w:rsidRPr="003E32DC" w:rsidRDefault="00CD0231" w:rsidP="00CD0231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Inform immediate supervisor of any unusual incidences or occurrences ie: Maintenance of vehicles etc.</w:t>
      </w:r>
    </w:p>
    <w:p w14:paraId="1826CD92" w14:textId="77777777" w:rsidR="001E16D6" w:rsidRPr="003E32DC" w:rsidRDefault="00C9201E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Must maintain confidentiality at all times.</w:t>
      </w:r>
    </w:p>
    <w:p w14:paraId="4614CC53" w14:textId="77777777" w:rsidR="00CD0231" w:rsidRPr="003E32DC" w:rsidRDefault="00CD0231" w:rsidP="00CD0231">
      <w:pPr>
        <w:pStyle w:val="ListParagraph1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And other duties that maybe assigned.</w:t>
      </w:r>
    </w:p>
    <w:p w14:paraId="23A915FC" w14:textId="77777777" w:rsidR="001E16D6" w:rsidRPr="003E32DC" w:rsidRDefault="001E16D6">
      <w:pPr>
        <w:pStyle w:val="ListParagraph1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7B1B5B28" w14:textId="77777777" w:rsidR="001E16D6" w:rsidRPr="003E32DC" w:rsidRDefault="00C9201E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  <w:b/>
        </w:rPr>
        <w:t>Qualifications:</w:t>
      </w:r>
    </w:p>
    <w:p w14:paraId="0147843D" w14:textId="63B02A20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 xml:space="preserve">Minimum Grade 12 or equivalent; </w:t>
      </w:r>
    </w:p>
    <w:p w14:paraId="2FA8D082" w14:textId="6F9E62BD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Must possess a valid class four</w:t>
      </w:r>
      <w:r w:rsidR="006728FC" w:rsidRPr="003E32DC">
        <w:rPr>
          <w:rFonts w:asciiTheme="minorHAnsi" w:hAnsiTheme="minorHAnsi" w:cstheme="minorHAnsi"/>
        </w:rPr>
        <w:t xml:space="preserve"> (4)</w:t>
      </w:r>
      <w:r w:rsidRPr="003E32DC">
        <w:rPr>
          <w:rFonts w:asciiTheme="minorHAnsi" w:hAnsiTheme="minorHAnsi" w:cstheme="minorHAnsi"/>
        </w:rPr>
        <w:t xml:space="preserve"> license and a clean abstract;</w:t>
      </w:r>
    </w:p>
    <w:p w14:paraId="7A53D57A" w14:textId="5A2C6040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Must possess a Manitoba driver’s license for a minimum of five years;</w:t>
      </w:r>
      <w:r w:rsidR="0066158A" w:rsidRPr="003E32DC">
        <w:rPr>
          <w:rFonts w:asciiTheme="minorHAnsi" w:hAnsiTheme="minorHAnsi" w:cstheme="minorHAnsi"/>
        </w:rPr>
        <w:t xml:space="preserve"> with clean abstract.</w:t>
      </w:r>
    </w:p>
    <w:p w14:paraId="7D31B53F" w14:textId="6DDCCAFB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 xml:space="preserve">Minimum of two </w:t>
      </w:r>
      <w:r w:rsidR="003D4E5E" w:rsidRPr="003E32DC">
        <w:rPr>
          <w:rFonts w:asciiTheme="minorHAnsi" w:hAnsiTheme="minorHAnsi" w:cstheme="minorHAnsi"/>
        </w:rPr>
        <w:t>years’ experience</w:t>
      </w:r>
      <w:r w:rsidRPr="003E32DC">
        <w:rPr>
          <w:rFonts w:asciiTheme="minorHAnsi" w:hAnsiTheme="minorHAnsi" w:cstheme="minorHAnsi"/>
        </w:rPr>
        <w:t xml:space="preserve"> in transportation industry or a related field;</w:t>
      </w:r>
    </w:p>
    <w:p w14:paraId="77032725" w14:textId="70D93F0B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Must be fluent in Cree or Dene language;</w:t>
      </w:r>
    </w:p>
    <w:p w14:paraId="4F01C0FC" w14:textId="4F8A9C33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Candidate must submit to a criminal</w:t>
      </w:r>
      <w:r w:rsidR="00E17FD5" w:rsidRPr="003E32DC">
        <w:rPr>
          <w:rFonts w:asciiTheme="minorHAnsi" w:hAnsiTheme="minorHAnsi" w:cstheme="minorHAnsi"/>
        </w:rPr>
        <w:t xml:space="preserve"> Records Check</w:t>
      </w:r>
      <w:r w:rsidRPr="003E32DC">
        <w:rPr>
          <w:rFonts w:asciiTheme="minorHAnsi" w:hAnsiTheme="minorHAnsi" w:cstheme="minorHAnsi"/>
        </w:rPr>
        <w:t xml:space="preserve"> </w:t>
      </w:r>
      <w:r w:rsidR="00E17FD5" w:rsidRPr="003E32DC">
        <w:rPr>
          <w:rFonts w:asciiTheme="minorHAnsi" w:hAnsiTheme="minorHAnsi" w:cstheme="minorHAnsi"/>
        </w:rPr>
        <w:t>and C</w:t>
      </w:r>
      <w:r w:rsidRPr="003E32DC">
        <w:rPr>
          <w:rFonts w:asciiTheme="minorHAnsi" w:hAnsiTheme="minorHAnsi" w:cstheme="minorHAnsi"/>
        </w:rPr>
        <w:t xml:space="preserve">hild </w:t>
      </w:r>
      <w:r w:rsidR="00E17FD5" w:rsidRPr="003E32DC">
        <w:rPr>
          <w:rFonts w:asciiTheme="minorHAnsi" w:hAnsiTheme="minorHAnsi" w:cstheme="minorHAnsi"/>
        </w:rPr>
        <w:t xml:space="preserve">and Adult </w:t>
      </w:r>
      <w:r w:rsidRPr="003E32DC">
        <w:rPr>
          <w:rFonts w:asciiTheme="minorHAnsi" w:hAnsiTheme="minorHAnsi" w:cstheme="minorHAnsi"/>
        </w:rPr>
        <w:t>abuse registry check</w:t>
      </w:r>
      <w:r w:rsidR="00E17FD5" w:rsidRPr="003E32DC">
        <w:rPr>
          <w:rFonts w:asciiTheme="minorHAnsi" w:hAnsiTheme="minorHAnsi" w:cstheme="minorHAnsi"/>
        </w:rPr>
        <w:t>s</w:t>
      </w:r>
      <w:r w:rsidR="0066158A" w:rsidRPr="003E32DC">
        <w:rPr>
          <w:rFonts w:asciiTheme="minorHAnsi" w:hAnsiTheme="minorHAnsi" w:cstheme="minorHAnsi"/>
        </w:rPr>
        <w:t xml:space="preserve"> prior to commencement of employment.</w:t>
      </w:r>
    </w:p>
    <w:p w14:paraId="115557D8" w14:textId="1059D8CC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Must have CPR and First Aid training;</w:t>
      </w:r>
    </w:p>
    <w:p w14:paraId="1217BA36" w14:textId="324D874B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 xml:space="preserve">Must be able to work rotating shifts in a </w:t>
      </w:r>
      <w:r w:rsidR="003D4E5E" w:rsidRPr="003E32DC">
        <w:rPr>
          <w:rFonts w:asciiTheme="minorHAnsi" w:hAnsiTheme="minorHAnsi" w:cstheme="minorHAnsi"/>
        </w:rPr>
        <w:t>twenty-four</w:t>
      </w:r>
      <w:r w:rsidR="006728FC" w:rsidRPr="003E32DC">
        <w:rPr>
          <w:rFonts w:asciiTheme="minorHAnsi" w:hAnsiTheme="minorHAnsi" w:cstheme="minorHAnsi"/>
        </w:rPr>
        <w:t xml:space="preserve"> (24) </w:t>
      </w:r>
      <w:r w:rsidRPr="003E32DC">
        <w:rPr>
          <w:rFonts w:asciiTheme="minorHAnsi" w:hAnsiTheme="minorHAnsi" w:cstheme="minorHAnsi"/>
        </w:rPr>
        <w:t>service, seven days a week;</w:t>
      </w:r>
    </w:p>
    <w:p w14:paraId="334F5AB2" w14:textId="1CE9F534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</w:rPr>
        <w:t>Ability to work independently, must be friendly, courteous and excellent customer</w:t>
      </w:r>
      <w:r w:rsidR="00E17FD5" w:rsidRPr="003E32DC">
        <w:rPr>
          <w:rFonts w:asciiTheme="minorHAnsi" w:hAnsiTheme="minorHAnsi" w:cstheme="minorHAnsi"/>
        </w:rPr>
        <w:t xml:space="preserve"> </w:t>
      </w:r>
      <w:r w:rsidRPr="003E32DC">
        <w:rPr>
          <w:rFonts w:asciiTheme="minorHAnsi" w:hAnsiTheme="minorHAnsi" w:cstheme="minorHAnsi"/>
        </w:rPr>
        <w:t>service orientated;</w:t>
      </w:r>
    </w:p>
    <w:p w14:paraId="06573788" w14:textId="065A1F39" w:rsidR="001E16D6" w:rsidRPr="003E32DC" w:rsidRDefault="00C9201E" w:rsidP="0066158A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Theme="minorHAnsi" w:hAnsiTheme="minorHAnsi" w:cstheme="minorHAnsi"/>
        </w:rPr>
      </w:pPr>
      <w:r w:rsidRPr="003E32DC">
        <w:rPr>
          <w:rFonts w:asciiTheme="minorHAnsi" w:hAnsiTheme="minorHAnsi" w:cstheme="minorHAnsi"/>
          <w:noProof/>
          <w:webHidden/>
        </w:rPr>
        <w:t>Must have</w:t>
      </w:r>
      <w:r w:rsidRPr="003E32DC">
        <w:rPr>
          <w:rFonts w:asciiTheme="minorHAnsi" w:hAnsiTheme="minorHAnsi" w:cstheme="minorHAnsi"/>
        </w:rPr>
        <w:t xml:space="preserve"> knowledge of medical facilities</w:t>
      </w:r>
      <w:r w:rsidR="0066158A" w:rsidRPr="003E32DC">
        <w:rPr>
          <w:rFonts w:asciiTheme="minorHAnsi" w:hAnsiTheme="minorHAnsi" w:cstheme="minorHAnsi"/>
        </w:rPr>
        <w:t xml:space="preserve"> and accommodations</w:t>
      </w:r>
      <w:r w:rsidRPr="003E32DC">
        <w:rPr>
          <w:rFonts w:asciiTheme="minorHAnsi" w:hAnsiTheme="minorHAnsi" w:cstheme="minorHAnsi"/>
        </w:rPr>
        <w:t xml:space="preserve"> in Thompson.</w:t>
      </w:r>
    </w:p>
    <w:p w14:paraId="09B664F8" w14:textId="77777777" w:rsidR="001E16D6" w:rsidRPr="003E32DC" w:rsidRDefault="001E16D6">
      <w:pPr>
        <w:rPr>
          <w:rFonts w:asciiTheme="minorHAnsi" w:hAnsiTheme="minorHAnsi" w:cstheme="minorHAnsi"/>
        </w:rPr>
      </w:pPr>
    </w:p>
    <w:p w14:paraId="4A553A56" w14:textId="77777777" w:rsidR="00E06C7E" w:rsidRPr="003E32DC" w:rsidRDefault="00E06C7E">
      <w:pPr>
        <w:rPr>
          <w:rFonts w:asciiTheme="minorHAnsi" w:hAnsiTheme="minorHAnsi" w:cstheme="minorHAnsi"/>
        </w:rPr>
      </w:pPr>
    </w:p>
    <w:p w14:paraId="1B47FB06" w14:textId="77777777" w:rsidR="00E06C7E" w:rsidRPr="003E32DC" w:rsidRDefault="00E06C7E" w:rsidP="00E06C7E">
      <w:pPr>
        <w:pStyle w:val="Level1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32DC">
        <w:rPr>
          <w:rFonts w:asciiTheme="minorHAnsi" w:hAnsiTheme="minorHAnsi" w:cstheme="minorHAnsi"/>
          <w:b/>
          <w:bCs/>
          <w:sz w:val="22"/>
          <w:szCs w:val="22"/>
        </w:rPr>
        <w:t xml:space="preserve">All interested </w:t>
      </w:r>
      <w:r w:rsidRPr="003E32DC">
        <w:rPr>
          <w:rFonts w:asciiTheme="minorHAnsi" w:hAnsiTheme="minorHAnsi" w:cstheme="minorHAnsi"/>
          <w:b/>
          <w:bCs/>
          <w:sz w:val="22"/>
          <w:szCs w:val="22"/>
          <w:lang w:val="en-GB"/>
        </w:rPr>
        <w:t>applicants must hand in a detailed resume, including at least two references, one being your latest immediate supervisor should be submitted to:</w:t>
      </w:r>
    </w:p>
    <w:p w14:paraId="1C187451" w14:textId="6C49926F" w:rsidR="00E06C7E" w:rsidRPr="003E32DC" w:rsidRDefault="00E06C7E" w:rsidP="00E06C7E">
      <w:pPr>
        <w:pStyle w:val="Standard"/>
        <w:tabs>
          <w:tab w:val="center" w:pos="4680"/>
        </w:tabs>
        <w:jc w:val="center"/>
        <w:rPr>
          <w:rFonts w:asciiTheme="minorHAnsi" w:hAnsiTheme="minorHAnsi" w:cstheme="minorHAnsi"/>
          <w:b/>
          <w:bCs/>
        </w:rPr>
      </w:pPr>
      <w:r w:rsidRPr="003E32DC">
        <w:rPr>
          <w:rFonts w:asciiTheme="minorHAnsi" w:hAnsiTheme="minorHAnsi" w:cstheme="minorHAnsi"/>
          <w:b/>
          <w:bCs/>
          <w:lang w:val="en-GB"/>
        </w:rPr>
        <w:t>Lisa Beardy, Office Manager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>Keewatin Tribal Council Inc.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>23 Nickel Road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>Thompson, Manitoba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>R8N 0L6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>Fax No.: 204-677-025</w:t>
      </w:r>
      <w:r w:rsidR="00DA2ECB" w:rsidRPr="003E32DC">
        <w:rPr>
          <w:rFonts w:asciiTheme="minorHAnsi" w:hAnsiTheme="minorHAnsi" w:cstheme="minorHAnsi"/>
          <w:b/>
          <w:bCs/>
          <w:lang w:val="en-GB"/>
        </w:rPr>
        <w:t>6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 xml:space="preserve">Email address: </w:t>
      </w:r>
      <w:hyperlink r:id="rId9" w:history="1">
        <w:r w:rsidR="00DA2ECB" w:rsidRPr="003E32DC">
          <w:rPr>
            <w:rStyle w:val="Hyperlink"/>
            <w:rFonts w:asciiTheme="minorHAnsi" w:hAnsiTheme="minorHAnsi" w:cstheme="minorHAnsi"/>
            <w:b/>
            <w:bCs/>
            <w:lang w:val="en-GB"/>
          </w:rPr>
          <w:t>LBeardy@ktc.ca</w:t>
        </w:r>
      </w:hyperlink>
      <w:r w:rsidR="00DA2ECB" w:rsidRPr="003E32DC">
        <w:rPr>
          <w:rFonts w:asciiTheme="minorHAnsi" w:hAnsiTheme="minorHAnsi" w:cstheme="minorHAnsi"/>
          <w:b/>
          <w:bCs/>
          <w:lang w:val="en-GB"/>
        </w:rPr>
        <w:br/>
      </w:r>
      <w:r w:rsidR="00DA2ECB" w:rsidRPr="003E32DC">
        <w:rPr>
          <w:rFonts w:asciiTheme="minorHAnsi" w:hAnsiTheme="minorHAnsi" w:cstheme="minorHAnsi"/>
          <w:b/>
          <w:bCs/>
        </w:rPr>
        <w:t>Closing date:</w:t>
      </w:r>
      <w:r w:rsidR="00A706B7" w:rsidRPr="003E32DC">
        <w:rPr>
          <w:rFonts w:asciiTheme="minorHAnsi" w:hAnsiTheme="minorHAnsi" w:cstheme="minorHAnsi"/>
          <w:b/>
          <w:bCs/>
        </w:rPr>
        <w:t xml:space="preserve"> March 31</w:t>
      </w:r>
      <w:r w:rsidR="00DA2ECB" w:rsidRPr="003E32DC">
        <w:rPr>
          <w:rFonts w:asciiTheme="minorHAnsi" w:hAnsiTheme="minorHAnsi" w:cstheme="minorHAnsi"/>
          <w:b/>
          <w:bCs/>
        </w:rPr>
        <w:t>, 2026</w:t>
      </w:r>
      <w:r w:rsidRPr="003E32DC">
        <w:rPr>
          <w:rFonts w:asciiTheme="minorHAnsi" w:hAnsiTheme="minorHAnsi" w:cstheme="minorHAnsi"/>
          <w:b/>
          <w:bCs/>
          <w:lang w:val="en-GB"/>
        </w:rPr>
        <w:br/>
        <w:t>We would like to thank those that apply for these positions, but only those being considered for an interview will be contacted.</w:t>
      </w:r>
    </w:p>
    <w:p w14:paraId="5AFA2037" w14:textId="77777777" w:rsidR="00E06C7E" w:rsidRPr="00E06C7E" w:rsidRDefault="00E06C7E">
      <w:pPr>
        <w:rPr>
          <w:rFonts w:asciiTheme="minorHAnsi" w:hAnsiTheme="minorHAnsi" w:cstheme="minorHAnsi"/>
        </w:rPr>
        <w:sectPr w:rsidR="00E06C7E" w:rsidRPr="00E06C7E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0"/>
        </w:sectPr>
      </w:pPr>
    </w:p>
    <w:p w14:paraId="3E71CA15" w14:textId="2E626896" w:rsidR="00E17FD5" w:rsidRPr="00E06C7E" w:rsidRDefault="00E17FD5" w:rsidP="00E17FD5">
      <w:pPr>
        <w:tabs>
          <w:tab w:val="left" w:pos="1155"/>
        </w:tabs>
        <w:rPr>
          <w:rFonts w:asciiTheme="minorHAnsi" w:hAnsiTheme="minorHAnsi" w:cstheme="minorHAnsi"/>
        </w:rPr>
      </w:pPr>
      <w:r w:rsidRPr="00E06C7E">
        <w:rPr>
          <w:rFonts w:asciiTheme="minorHAnsi" w:hAnsiTheme="minorHAnsi" w:cstheme="minorHAnsi"/>
        </w:rPr>
        <w:tab/>
      </w:r>
    </w:p>
    <w:sectPr w:rsidR="00E17FD5" w:rsidRPr="00E06C7E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71B0" w14:textId="77777777" w:rsidR="0054170F" w:rsidRDefault="0054170F">
      <w:pPr>
        <w:spacing w:after="0" w:line="240" w:lineRule="auto"/>
      </w:pPr>
      <w:r>
        <w:separator/>
      </w:r>
    </w:p>
  </w:endnote>
  <w:endnote w:type="continuationSeparator" w:id="0">
    <w:p w14:paraId="309D2285" w14:textId="77777777" w:rsidR="0054170F" w:rsidRDefault="0054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2B36" w14:textId="20EE9A20" w:rsidR="001E16D6" w:rsidRDefault="001E16D6">
    <w:pPr>
      <w:pStyle w:val="X3AS7TABSTYL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9AA6" w14:textId="77777777" w:rsidR="0054170F" w:rsidRDefault="0054170F">
      <w:pPr>
        <w:spacing w:line="240" w:lineRule="auto"/>
      </w:pPr>
      <w:r>
        <w:separator/>
      </w:r>
    </w:p>
  </w:footnote>
  <w:footnote w:type="continuationSeparator" w:id="0">
    <w:p w14:paraId="633EB6DB" w14:textId="77777777" w:rsidR="0054170F" w:rsidRDefault="0054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FB88" w14:textId="77777777" w:rsidR="001E16D6" w:rsidRDefault="001E16D6">
    <w:pPr>
      <w:pStyle w:val="header2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B0"/>
    <w:multiLevelType w:val="hybridMultilevel"/>
    <w:tmpl w:val="37423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F76"/>
    <w:multiLevelType w:val="multilevel"/>
    <w:tmpl w:val="BA90DDFA"/>
    <w:lvl w:ilvl="0">
      <w:numFmt w:val="bullet"/>
      <w:lvlText w:val=""/>
      <w:lvlJc w:val="left"/>
      <w:pPr>
        <w:tabs>
          <w:tab w:val="num" w:pos="720"/>
        </w:tabs>
        <w:suppressAutoHyphens/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2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2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145E7E43"/>
    <w:multiLevelType w:val="hybridMultilevel"/>
    <w:tmpl w:val="2B8C0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AC2"/>
    <w:multiLevelType w:val="multilevel"/>
    <w:tmpl w:val="B1743F2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4" w15:restartNumberingAfterBreak="0">
    <w:nsid w:val="7CA34496"/>
    <w:multiLevelType w:val="hybridMultilevel"/>
    <w:tmpl w:val="C5D06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97386">
    <w:abstractNumId w:val="3"/>
  </w:num>
  <w:num w:numId="2" w16cid:durableId="1560743544">
    <w:abstractNumId w:val="1"/>
  </w:num>
  <w:num w:numId="3" w16cid:durableId="1829130802">
    <w:abstractNumId w:val="4"/>
  </w:num>
  <w:num w:numId="4" w16cid:durableId="759759955">
    <w:abstractNumId w:val="0"/>
  </w:num>
  <w:num w:numId="5" w16cid:durableId="49388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6"/>
    <w:rsid w:val="0004125F"/>
    <w:rsid w:val="0009552C"/>
    <w:rsid w:val="0015334F"/>
    <w:rsid w:val="001643BA"/>
    <w:rsid w:val="001A76B6"/>
    <w:rsid w:val="001E16D6"/>
    <w:rsid w:val="002A6535"/>
    <w:rsid w:val="002E5E9A"/>
    <w:rsid w:val="003D4E5E"/>
    <w:rsid w:val="003E32DC"/>
    <w:rsid w:val="00420973"/>
    <w:rsid w:val="0054170F"/>
    <w:rsid w:val="005E08C0"/>
    <w:rsid w:val="00603500"/>
    <w:rsid w:val="0066158A"/>
    <w:rsid w:val="006728FC"/>
    <w:rsid w:val="007757D0"/>
    <w:rsid w:val="007F7B59"/>
    <w:rsid w:val="00A706B7"/>
    <w:rsid w:val="00B900A0"/>
    <w:rsid w:val="00C9201E"/>
    <w:rsid w:val="00C946CD"/>
    <w:rsid w:val="00CD0231"/>
    <w:rsid w:val="00CE2828"/>
    <w:rsid w:val="00CF319B"/>
    <w:rsid w:val="00D8444E"/>
    <w:rsid w:val="00DA2ECB"/>
    <w:rsid w:val="00DB2A12"/>
    <w:rsid w:val="00DF0292"/>
    <w:rsid w:val="00E06C7E"/>
    <w:rsid w:val="00E17FD5"/>
    <w:rsid w:val="00F4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6F78"/>
  <w15:docId w15:val="{0B3BCD0E-1455-45C3-BD57-06B515F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</w:style>
  <w:style w:type="paragraph" w:customStyle="1" w:styleId="BalloonText1">
    <w:name w:val="Balloon Text1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Header">
    <w:name w:val="header"/>
    <w:basedOn w:val="Normal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3AS7TABSTYLE">
    <w:name w:val="X3AS7TABSTYLE"/>
    <w:basedOn w:val="Footer"/>
    <w:semiHidden/>
    <w:qFormat/>
    <w:pPr>
      <w:widowControl w:val="0"/>
      <w:tabs>
        <w:tab w:val="clear" w:pos="4680"/>
        <w:tab w:val="clear" w:pos="9360"/>
        <w:tab w:val="left" w:pos="0"/>
        <w:tab w:val="right" w:pos="14173"/>
      </w:tabs>
    </w:pPr>
  </w:style>
  <w:style w:type="paragraph" w:customStyle="1" w:styleId="header1">
    <w:name w:val="header_1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footer1">
    <w:name w:val="footer_1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Graphics">
    <w:name w:val="Graphics"/>
    <w:qFormat/>
    <w:pPr>
      <w:widowControl/>
    </w:pPr>
  </w:style>
  <w:style w:type="paragraph" w:customStyle="1" w:styleId="notetext">
    <w:name w:val="note text"/>
    <w:qFormat/>
    <w:pPr>
      <w:widowControl/>
    </w:pPr>
  </w:style>
  <w:style w:type="paragraph" w:customStyle="1" w:styleId="notetext1">
    <w:name w:val="note text_1"/>
    <w:qFormat/>
    <w:pPr>
      <w:widowControl/>
    </w:pPr>
  </w:style>
  <w:style w:type="paragraph" w:customStyle="1" w:styleId="header2">
    <w:name w:val="header_2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footer2">
    <w:name w:val="footer_2"/>
    <w:basedOn w:val="Standard"/>
    <w:qFormat/>
    <w:pPr>
      <w:widowControl w:val="0"/>
      <w:tabs>
        <w:tab w:val="center" w:pos="5553"/>
        <w:tab w:val="right" w:pos="11106"/>
      </w:tabs>
    </w:pPr>
  </w:style>
  <w:style w:type="paragraph" w:customStyle="1" w:styleId="notetext2">
    <w:name w:val="note text_2"/>
    <w:qFormat/>
  </w:style>
  <w:style w:type="paragraph" w:customStyle="1" w:styleId="notetext3">
    <w:name w:val="note text_3"/>
    <w:qFormat/>
  </w:style>
  <w:style w:type="paragraph" w:customStyle="1" w:styleId="header3">
    <w:name w:val="header_3"/>
    <w:basedOn w:val="Standard"/>
    <w:uiPriority w:val="99"/>
    <w:semiHidden/>
    <w:pPr>
      <w:widowControl w:val="0"/>
      <w:tabs>
        <w:tab w:val="center" w:pos="5553"/>
        <w:tab w:val="right" w:pos="11106"/>
      </w:tabs>
    </w:pPr>
  </w:style>
  <w:style w:type="paragraph" w:customStyle="1" w:styleId="footer3">
    <w:name w:val="footer_3"/>
    <w:basedOn w:val="Standard"/>
    <w:uiPriority w:val="99"/>
    <w:semiHidden/>
    <w:pPr>
      <w:widowControl w:val="0"/>
      <w:tabs>
        <w:tab w:val="center" w:pos="5553"/>
        <w:tab w:val="right" w:pos="11106"/>
      </w:tabs>
    </w:pPr>
  </w:style>
  <w:style w:type="character" w:customStyle="1" w:styleId="DefaultParagraphFont1">
    <w:name w:val="Default Paragraph Font1"/>
    <w:qFormat/>
  </w:style>
  <w:style w:type="character" w:customStyle="1" w:styleId="BalloonTextChar">
    <w:name w:val="Balloon Text Char"/>
    <w:basedOn w:val="DefaultParagraphFont1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1"/>
    <w:qFormat/>
  </w:style>
  <w:style w:type="character" w:customStyle="1" w:styleId="FooterChar">
    <w:name w:val="Footer Char"/>
    <w:basedOn w:val="DefaultParagraphFont1"/>
    <w:qFormat/>
  </w:style>
  <w:style w:type="character" w:customStyle="1" w:styleId="X3AS7TOCHyperlink">
    <w:name w:val="X3AS7TOCHyperlink"/>
    <w:basedOn w:val="DefaultParagraphFont1"/>
    <w:semiHidden/>
    <w:qFormat/>
    <w:rPr>
      <w:color w:val="000000"/>
      <w:u w:val="none"/>
    </w:rPr>
  </w:style>
  <w:style w:type="character" w:customStyle="1" w:styleId="BulletSymbol">
    <w:name w:val="BulletSymbol"/>
    <w:semiHidden/>
    <w:qFormat/>
    <w:rPr>
      <w:rFonts w:ascii="Symbol" w:hAnsi="Symbol"/>
    </w:rPr>
  </w:style>
  <w:style w:type="character" w:customStyle="1" w:styleId="M0001A00">
    <w:name w:val="M0001A00"/>
    <w:qFormat/>
    <w:rPr>
      <w:rFonts w:ascii="Wingdings" w:hAnsi="Wingdings"/>
    </w:rPr>
  </w:style>
  <w:style w:type="character" w:customStyle="1" w:styleId="M0011A00">
    <w:name w:val="M0011A00"/>
    <w:qFormat/>
  </w:style>
  <w:style w:type="character" w:customStyle="1" w:styleId="M0021A00">
    <w:name w:val="M0021A00"/>
    <w:qFormat/>
  </w:style>
  <w:style w:type="character" w:customStyle="1" w:styleId="M0031A00">
    <w:name w:val="M0031A00"/>
    <w:qFormat/>
    <w:rPr>
      <w:rFonts w:ascii="Wingdings" w:hAnsi="Wingdings" w:cs="Courier New"/>
    </w:rPr>
  </w:style>
  <w:style w:type="character" w:customStyle="1" w:styleId="M0041A00">
    <w:name w:val="M0041A00"/>
    <w:qFormat/>
  </w:style>
  <w:style w:type="character" w:customStyle="1" w:styleId="M0051A00">
    <w:name w:val="M0051A00"/>
    <w:qFormat/>
  </w:style>
  <w:style w:type="character" w:customStyle="1" w:styleId="M0061A00">
    <w:name w:val="M0061A00"/>
    <w:qFormat/>
    <w:rPr>
      <w:rFonts w:ascii="Wingdings" w:hAnsi="Wingdings" w:cs="Courier New"/>
    </w:rPr>
  </w:style>
  <w:style w:type="character" w:customStyle="1" w:styleId="M0071A00">
    <w:name w:val="M0071A00"/>
    <w:qFormat/>
  </w:style>
  <w:style w:type="character" w:customStyle="1" w:styleId="M0081A00">
    <w:name w:val="M0081A00"/>
    <w:qFormat/>
  </w:style>
  <w:style w:type="character" w:customStyle="1" w:styleId="M0091A00">
    <w:name w:val="M0091A00"/>
    <w:qFormat/>
  </w:style>
  <w:style w:type="character" w:customStyle="1" w:styleId="M00A1A00">
    <w:name w:val="M00A1A00"/>
    <w:qFormat/>
  </w:style>
  <w:style w:type="character" w:customStyle="1" w:styleId="M00B1A00">
    <w:name w:val="M00B1A00"/>
    <w:qFormat/>
  </w:style>
  <w:style w:type="character" w:customStyle="1" w:styleId="notereference">
    <w:name w:val="note reference"/>
    <w:qFormat/>
  </w:style>
  <w:style w:type="character" w:customStyle="1" w:styleId="notereference1">
    <w:name w:val="note reference_1"/>
    <w:qFormat/>
  </w:style>
  <w:style w:type="character" w:styleId="FollowedHyperlink">
    <w:name w:val="FollowedHyperlink"/>
    <w:rPr>
      <w:color w:val="800080"/>
      <w:u w:val="single"/>
    </w:rPr>
  </w:style>
  <w:style w:type="character" w:customStyle="1" w:styleId="M0000400">
    <w:name w:val="M0000400"/>
    <w:qFormat/>
  </w:style>
  <w:style w:type="character" w:customStyle="1" w:styleId="M0010400">
    <w:name w:val="M0010400"/>
    <w:qFormat/>
    <w:rPr>
      <w:rFonts w:ascii="Wingdings" w:hAnsi="Wingdings" w:cs="Courier New"/>
      <w:sz w:val="22"/>
    </w:rPr>
  </w:style>
  <w:style w:type="character" w:customStyle="1" w:styleId="M0020400">
    <w:name w:val="M0020400"/>
    <w:qFormat/>
  </w:style>
  <w:style w:type="character" w:customStyle="1" w:styleId="M0030400">
    <w:name w:val="M0030400"/>
    <w:qFormat/>
  </w:style>
  <w:style w:type="character" w:customStyle="1" w:styleId="M0040400">
    <w:name w:val="M0040400"/>
    <w:qFormat/>
  </w:style>
  <w:style w:type="character" w:customStyle="1" w:styleId="M0050400">
    <w:name w:val="M0050400"/>
    <w:qFormat/>
  </w:style>
  <w:style w:type="character" w:customStyle="1" w:styleId="M0060400">
    <w:name w:val="M0060400"/>
    <w:qFormat/>
  </w:style>
  <w:style w:type="character" w:customStyle="1" w:styleId="notereference2">
    <w:name w:val="note reference_2"/>
    <w:qFormat/>
  </w:style>
  <w:style w:type="character" w:customStyle="1" w:styleId="notereference3">
    <w:name w:val="note reference_3"/>
    <w:qFormat/>
  </w:style>
  <w:style w:type="paragraph" w:customStyle="1" w:styleId="Graphics0">
    <w:name w:val="Graphics"/>
    <w:qFormat/>
  </w:style>
  <w:style w:type="character" w:customStyle="1" w:styleId="notereference4">
    <w:name w:val="note reference_4"/>
    <w:semiHidden/>
    <w:unhideWhenUsed/>
  </w:style>
  <w:style w:type="paragraph" w:customStyle="1" w:styleId="notetext4">
    <w:name w:val="note text_4"/>
    <w:semiHidden/>
    <w:unhideWhenUsed/>
  </w:style>
  <w:style w:type="character" w:customStyle="1" w:styleId="notereference5">
    <w:name w:val="note reference_5"/>
    <w:semiHidden/>
    <w:unhideWhenUsed/>
  </w:style>
  <w:style w:type="paragraph" w:customStyle="1" w:styleId="notetext5">
    <w:name w:val="note text_5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920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9201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58A"/>
    <w:pPr>
      <w:ind w:left="720"/>
      <w:contextualSpacing/>
    </w:pPr>
  </w:style>
  <w:style w:type="paragraph" w:customStyle="1" w:styleId="Level1">
    <w:name w:val="Level 1"/>
    <w:basedOn w:val="Standard"/>
    <w:rsid w:val="00E06C7E"/>
    <w:pPr>
      <w:widowControl w:val="0"/>
      <w:autoSpaceDE w:val="0"/>
      <w:autoSpaceDN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kern w:val="3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Beardy@k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true"/>
  <CompatibilitySetting name="InvertBorderSpacing" type="boolean" value="false"/>
  <CompatibilitySetting name="PrintReversed" type="boolean" value="false"/>
  <CompatibilitySetting name="OutlineLevelYieldsNumbering" type="boolean" value="tru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false"/>
  <CompatibilitySetting name="PrintLeftPages" type="boolean" value="true"/>
  <CompatibilitySetting name="RedlineProtectionKey" type="base64Binary" value="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IgnoreTabsAndBlanksForLineCalculation" type="boolean" value="fals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true"/>
  <CompatibilitySetting name="CurrentDatabaseDataSource" type="string" value=""/>
  <CompatibilitySetting name="TabAtLeftIndentForParagraphsInList" type="boolean" value="false"/>
  <CompatibilitySetting name="DoNotCaptureDrawObjsOnPage" type="boolean" value="false"/>
  <CompatibilitySetting name="TableRowKeep" type="boolean" value="false"/>
  <CompatibilitySetting name="PrinterName" type="string" value=""/>
  <CompatibilitySetting name="PrintFaxName" type="string" value=""/>
  <CompatibilitySetting name="ConsiderTextWrapOnObjPos" type="boolean" value="false"/>
  <CompatibilitySetting name="UseOldPrinterMetrics" type="boolean" value="tru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tru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true"/>
  <CompatibilitySetting name="TabsRelativeToIndent" type="boolean" value="true"/>
  <CompatibilitySetting name="UseFormerObjectPositioning" type="boolean" value="true"/>
  <CompatibilitySetting name="PrinterIndependentLayout" type="string" value="high-resolution"/>
  <CompatibilitySetting name="UseOldNumbering" type="boolean" value="tru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true"/>
</CompatibilitySettings>
</file>

<file path=customXml/itemProps1.xml><?xml version="1.0" encoding="utf-8"?>
<ds:datastoreItem xmlns:ds="http://schemas.openxmlformats.org/officeDocument/2006/customXml" ds:itemID="{59FEA982-BA05-4C4F-9496-4C439E67A732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Keewatin Tribal Council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Beardy</dc:creator>
  <cp:lastModifiedBy>lbeardy@ktc.local</cp:lastModifiedBy>
  <cp:revision>4</cp:revision>
  <cp:lastPrinted>2026-02-10T19:46:00Z</cp:lastPrinted>
  <dcterms:created xsi:type="dcterms:W3CDTF">2026-02-10T19:47:00Z</dcterms:created>
  <dcterms:modified xsi:type="dcterms:W3CDTF">2026-03-17T14:42:00Z</dcterms:modified>
</cp:coreProperties>
</file>